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94690">
      <w:pPr>
        <w:rPr>
          <w:sz w:val="28"/>
          <w:szCs w:val="28"/>
        </w:rPr>
      </w:pPr>
      <w:r>
        <w:rPr>
          <w:sz w:val="28"/>
          <w:szCs w:val="28"/>
        </w:rPr>
        <w:t>Klasa 1LGA</w:t>
      </w:r>
    </w:p>
    <w:p w:rsidR="00E8504B" w:rsidRDefault="00E8504B" w:rsidP="00E8504B">
      <w:pPr>
        <w:rPr>
          <w:b/>
          <w:bCs/>
          <w:sz w:val="28"/>
          <w:szCs w:val="28"/>
        </w:rPr>
      </w:pPr>
    </w:p>
    <w:p w:rsidR="00E8504B" w:rsidRDefault="00E8504B" w:rsidP="00E8504B">
      <w:pPr>
        <w:rPr>
          <w:b/>
          <w:bCs/>
          <w:sz w:val="28"/>
          <w:szCs w:val="28"/>
        </w:rPr>
      </w:pPr>
      <w:r w:rsidRPr="00E8504B">
        <w:rPr>
          <w:b/>
          <w:bCs/>
          <w:sz w:val="28"/>
          <w:szCs w:val="28"/>
        </w:rPr>
        <w:t>Informatyka</w:t>
      </w:r>
    </w:p>
    <w:p w:rsidR="00E8504B" w:rsidRPr="00E8504B" w:rsidRDefault="00E8504B" w:rsidP="00E8504B">
      <w:pPr>
        <w:rPr>
          <w:b/>
          <w:bCs/>
          <w:sz w:val="28"/>
          <w:szCs w:val="28"/>
        </w:rPr>
      </w:pPr>
      <w:r w:rsidRPr="00E8504B">
        <w:rPr>
          <w:sz w:val="28"/>
          <w:szCs w:val="28"/>
        </w:rPr>
        <w:t>Informatyka 23-27 marca</w:t>
      </w:r>
    </w:p>
    <w:p w:rsidR="00E8504B" w:rsidRDefault="00E8504B" w:rsidP="00E8504B">
      <w:pPr>
        <w:rPr>
          <w:sz w:val="28"/>
          <w:szCs w:val="28"/>
        </w:rPr>
      </w:pPr>
      <w:r w:rsidRPr="00E8504B">
        <w:rPr>
          <w:sz w:val="28"/>
          <w:szCs w:val="28"/>
        </w:rPr>
        <w:t>Zadanie znajduje się na dysku w chmurze.</w:t>
      </w:r>
    </w:p>
    <w:p w:rsidR="00DF3752" w:rsidRDefault="00DF3752" w:rsidP="00DF3752">
      <w:pPr>
        <w:rPr>
          <w:b/>
          <w:bCs/>
          <w:sz w:val="28"/>
          <w:szCs w:val="28"/>
        </w:rPr>
      </w:pPr>
      <w:r w:rsidRPr="00DF3752">
        <w:rPr>
          <w:b/>
          <w:bCs/>
          <w:sz w:val="28"/>
          <w:szCs w:val="28"/>
        </w:rPr>
        <w:t>Historia</w:t>
      </w:r>
    </w:p>
    <w:p w:rsidR="00DF3752" w:rsidRDefault="00DF3752" w:rsidP="00DF3752">
      <w:pPr>
        <w:rPr>
          <w:sz w:val="28"/>
          <w:szCs w:val="28"/>
        </w:rPr>
      </w:pPr>
      <w:r>
        <w:rPr>
          <w:sz w:val="28"/>
          <w:szCs w:val="28"/>
        </w:rPr>
        <w:t>zał. w pdf.</w:t>
      </w:r>
    </w:p>
    <w:p w:rsidR="0018518E" w:rsidRDefault="0018518E" w:rsidP="00DF3752">
      <w:pPr>
        <w:rPr>
          <w:b/>
          <w:bCs/>
          <w:sz w:val="28"/>
          <w:szCs w:val="28"/>
        </w:rPr>
      </w:pPr>
      <w:r w:rsidRPr="0018518E">
        <w:rPr>
          <w:b/>
          <w:bCs/>
          <w:sz w:val="28"/>
          <w:szCs w:val="28"/>
        </w:rPr>
        <w:t>Matematyka</w:t>
      </w:r>
    </w:p>
    <w:p w:rsidR="0018518E" w:rsidRDefault="0018518E" w:rsidP="0018518E">
      <w:r>
        <w:t>1LGA matematyka</w:t>
      </w:r>
    </w:p>
    <w:p w:rsidR="0018518E" w:rsidRDefault="0018518E" w:rsidP="0018518E">
      <w:r>
        <w:t xml:space="preserve">Proszę posłuchać wykładu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„Przekształcenia wykresów funkcji” (ok.16 minut). Jak to zasugerowano w wykładzie proszę wejść na podany tam link do zadań i sprawdzić czy wszystko zrozumieliście. Proszę zrobić notatkę z wykładu, czyli opisać wszystkie 4 przekształcenia. Do mnie proszę wysłać zdjęcie z notatki do 27 lutego (do piątku).</w:t>
      </w:r>
    </w:p>
    <w:p w:rsidR="0018518E" w:rsidRDefault="0018518E" w:rsidP="0018518E">
      <w:r>
        <w:t>Dorota Mądry</w:t>
      </w:r>
    </w:p>
    <w:p w:rsidR="004C3859" w:rsidRDefault="004C3859" w:rsidP="0018518E"/>
    <w:p w:rsidR="004C3859" w:rsidRPr="004C3859" w:rsidRDefault="004C3859" w:rsidP="0018518E">
      <w:pPr>
        <w:rPr>
          <w:b/>
          <w:bCs/>
          <w:sz w:val="28"/>
          <w:szCs w:val="28"/>
        </w:rPr>
      </w:pPr>
      <w:r w:rsidRPr="004C3859">
        <w:rPr>
          <w:b/>
          <w:bCs/>
          <w:sz w:val="28"/>
          <w:szCs w:val="28"/>
        </w:rPr>
        <w:t>Geografia</w:t>
      </w:r>
    </w:p>
    <w:p w:rsidR="004C3859" w:rsidRPr="00A6213F" w:rsidRDefault="004C3859" w:rsidP="004C3859">
      <w:pPr>
        <w:rPr>
          <w:u w:val="single"/>
        </w:rPr>
      </w:pPr>
      <w:r w:rsidRPr="00A6213F">
        <w:rPr>
          <w:u w:val="single"/>
        </w:rPr>
        <w:t xml:space="preserve">Geografia  </w:t>
      </w:r>
      <w:proofErr w:type="spellStart"/>
      <w:r w:rsidRPr="00A6213F">
        <w:rPr>
          <w:u w:val="single"/>
        </w:rPr>
        <w:t>kl</w:t>
      </w:r>
      <w:proofErr w:type="spellEnd"/>
      <w:r w:rsidRPr="00A6213F">
        <w:rPr>
          <w:u w:val="single"/>
        </w:rPr>
        <w:t xml:space="preserve"> . I LGA  w dn.25.03.2020 r.</w:t>
      </w:r>
    </w:p>
    <w:p w:rsidR="004C3859" w:rsidRDefault="004C3859" w:rsidP="004C3859">
      <w:r>
        <w:t>Temat: Rozwój i znaczenie przemysłu na świecie.</w:t>
      </w:r>
    </w:p>
    <w:p w:rsidR="004C3859" w:rsidRDefault="004C3859" w:rsidP="004C3859"/>
    <w:p w:rsidR="004C3859" w:rsidRDefault="004C3859" w:rsidP="004C3859">
      <w:pPr>
        <w:pStyle w:val="Akapitzlist"/>
        <w:numPr>
          <w:ilvl w:val="0"/>
          <w:numId w:val="3"/>
        </w:numPr>
      </w:pPr>
      <w:r>
        <w:t xml:space="preserve">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prezentacji</w:t>
      </w:r>
      <w:proofErr w:type="spellEnd"/>
      <w:r>
        <w:t xml:space="preserve"> </w:t>
      </w:r>
      <w:proofErr w:type="spellStart"/>
      <w:r>
        <w:t>uzupełnij</w:t>
      </w:r>
      <w:proofErr w:type="spellEnd"/>
      <w:r>
        <w:t xml:space="preserve">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umieszczoną</w:t>
      </w:r>
      <w:proofErr w:type="spellEnd"/>
      <w:r>
        <w:t xml:space="preserve"> pod </w:t>
      </w:r>
      <w:proofErr w:type="spellStart"/>
      <w:r>
        <w:t>linkiem</w:t>
      </w:r>
      <w:proofErr w:type="spellEnd"/>
      <w:r>
        <w:t>.</w:t>
      </w:r>
    </w:p>
    <w:p w:rsidR="004C3859" w:rsidRPr="00332BAD" w:rsidRDefault="00187FFC" w:rsidP="004C3859">
      <w:pPr>
        <w:rPr>
          <w:b/>
        </w:rPr>
      </w:pPr>
      <w:hyperlink r:id="rId7" w:history="1">
        <w:r w:rsidR="004C3859">
          <w:rPr>
            <w:rStyle w:val="Hipercze"/>
          </w:rPr>
          <w:t>https://prezi.com/ujas5m5uwv5u/rewolucja-przemysowa/</w:t>
        </w:r>
      </w:hyperlink>
    </w:p>
    <w:p w:rsidR="004C3859" w:rsidRDefault="004C3859" w:rsidP="004C38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303"/>
        <w:gridCol w:w="2303"/>
        <w:gridCol w:w="2303"/>
      </w:tblGrid>
      <w:tr w:rsidR="004C3859" w:rsidTr="00D90EB8">
        <w:tc>
          <w:tcPr>
            <w:tcW w:w="1668" w:type="dxa"/>
          </w:tcPr>
          <w:p w:rsidR="004C3859" w:rsidRDefault="004C3859" w:rsidP="00D90EB8">
            <w:r>
              <w:t xml:space="preserve">Rewolucje  przemysłowe </w:t>
            </w:r>
          </w:p>
        </w:tc>
        <w:tc>
          <w:tcPr>
            <w:tcW w:w="2303" w:type="dxa"/>
          </w:tcPr>
          <w:p w:rsidR="004C3859" w:rsidRDefault="004C3859" w:rsidP="00D90EB8">
            <w:r>
              <w:t xml:space="preserve">Początek rewolucji </w:t>
            </w:r>
          </w:p>
        </w:tc>
        <w:tc>
          <w:tcPr>
            <w:tcW w:w="2303" w:type="dxa"/>
          </w:tcPr>
          <w:p w:rsidR="004C3859" w:rsidRDefault="004C3859" w:rsidP="00D90EB8">
            <w:r>
              <w:t>Nazwa wieku</w:t>
            </w:r>
          </w:p>
        </w:tc>
        <w:tc>
          <w:tcPr>
            <w:tcW w:w="2303" w:type="dxa"/>
          </w:tcPr>
          <w:p w:rsidR="004C3859" w:rsidRDefault="004C3859" w:rsidP="00D90EB8">
            <w:r>
              <w:t>Charakterystyczny wynalazek</w:t>
            </w:r>
          </w:p>
        </w:tc>
      </w:tr>
      <w:tr w:rsidR="004C3859" w:rsidTr="00D90EB8">
        <w:tc>
          <w:tcPr>
            <w:tcW w:w="1668" w:type="dxa"/>
          </w:tcPr>
          <w:p w:rsidR="004C3859" w:rsidRDefault="004C3859" w:rsidP="00D90EB8">
            <w:pPr>
              <w:jc w:val="center"/>
            </w:pPr>
          </w:p>
          <w:p w:rsidR="004C3859" w:rsidRDefault="004C3859" w:rsidP="00D90EB8">
            <w:pPr>
              <w:jc w:val="center"/>
            </w:pPr>
            <w:r>
              <w:t xml:space="preserve">Pierwsza </w:t>
            </w:r>
          </w:p>
        </w:tc>
        <w:tc>
          <w:tcPr>
            <w:tcW w:w="2303" w:type="dxa"/>
          </w:tcPr>
          <w:p w:rsidR="004C3859" w:rsidRDefault="004C3859" w:rsidP="00D90EB8"/>
        </w:tc>
        <w:tc>
          <w:tcPr>
            <w:tcW w:w="2303" w:type="dxa"/>
          </w:tcPr>
          <w:p w:rsidR="004C3859" w:rsidRDefault="004C3859" w:rsidP="00D90EB8">
            <w:r>
              <w:t>Wiek pary</w:t>
            </w:r>
          </w:p>
        </w:tc>
        <w:tc>
          <w:tcPr>
            <w:tcW w:w="2303" w:type="dxa"/>
          </w:tcPr>
          <w:p w:rsidR="004C3859" w:rsidRDefault="004C3859" w:rsidP="00D90EB8"/>
        </w:tc>
      </w:tr>
      <w:tr w:rsidR="004C3859" w:rsidTr="00D90EB8">
        <w:trPr>
          <w:trHeight w:val="56"/>
        </w:trPr>
        <w:tc>
          <w:tcPr>
            <w:tcW w:w="1668" w:type="dxa"/>
          </w:tcPr>
          <w:p w:rsidR="004C3859" w:rsidRDefault="004C3859" w:rsidP="00D90EB8"/>
        </w:tc>
        <w:tc>
          <w:tcPr>
            <w:tcW w:w="2303" w:type="dxa"/>
          </w:tcPr>
          <w:p w:rsidR="004C3859" w:rsidRDefault="004C3859" w:rsidP="00D90EB8"/>
        </w:tc>
        <w:tc>
          <w:tcPr>
            <w:tcW w:w="2303" w:type="dxa"/>
          </w:tcPr>
          <w:p w:rsidR="004C3859" w:rsidRDefault="004C3859" w:rsidP="00D90EB8"/>
        </w:tc>
        <w:tc>
          <w:tcPr>
            <w:tcW w:w="2303" w:type="dxa"/>
          </w:tcPr>
          <w:p w:rsidR="004C3859" w:rsidRDefault="004C3859" w:rsidP="00D90EB8">
            <w:r>
              <w:t>żarówka</w:t>
            </w:r>
          </w:p>
        </w:tc>
      </w:tr>
      <w:tr w:rsidR="004C3859" w:rsidTr="00D90EB8">
        <w:tc>
          <w:tcPr>
            <w:tcW w:w="1668" w:type="dxa"/>
          </w:tcPr>
          <w:p w:rsidR="004C3859" w:rsidRDefault="004C3859" w:rsidP="00D90EB8"/>
        </w:tc>
        <w:tc>
          <w:tcPr>
            <w:tcW w:w="2303" w:type="dxa"/>
          </w:tcPr>
          <w:p w:rsidR="004C3859" w:rsidRDefault="004C3859" w:rsidP="00D90EB8">
            <w:r>
              <w:t>Lata 70 –te XX w.</w:t>
            </w:r>
          </w:p>
        </w:tc>
        <w:tc>
          <w:tcPr>
            <w:tcW w:w="2303" w:type="dxa"/>
          </w:tcPr>
          <w:p w:rsidR="004C3859" w:rsidRDefault="004C3859" w:rsidP="00D90EB8"/>
        </w:tc>
        <w:tc>
          <w:tcPr>
            <w:tcW w:w="2303" w:type="dxa"/>
          </w:tcPr>
          <w:p w:rsidR="004C3859" w:rsidRDefault="004C3859" w:rsidP="00D90EB8"/>
        </w:tc>
      </w:tr>
      <w:tr w:rsidR="004C3859" w:rsidTr="00D90EB8">
        <w:tc>
          <w:tcPr>
            <w:tcW w:w="1668" w:type="dxa"/>
          </w:tcPr>
          <w:p w:rsidR="004C3859" w:rsidRDefault="004C3859" w:rsidP="00D90EB8">
            <w:r>
              <w:t xml:space="preserve">      Czwarta</w:t>
            </w:r>
          </w:p>
        </w:tc>
        <w:tc>
          <w:tcPr>
            <w:tcW w:w="2303" w:type="dxa"/>
          </w:tcPr>
          <w:p w:rsidR="004C3859" w:rsidRDefault="004C3859" w:rsidP="00D90EB8"/>
        </w:tc>
        <w:tc>
          <w:tcPr>
            <w:tcW w:w="2303" w:type="dxa"/>
          </w:tcPr>
          <w:p w:rsidR="004C3859" w:rsidRDefault="004C3859" w:rsidP="00D90EB8"/>
          <w:p w:rsidR="004C3859" w:rsidRDefault="004C3859" w:rsidP="00D90EB8"/>
        </w:tc>
        <w:tc>
          <w:tcPr>
            <w:tcW w:w="2303" w:type="dxa"/>
          </w:tcPr>
          <w:p w:rsidR="004C3859" w:rsidRDefault="004C3859" w:rsidP="00D90EB8"/>
        </w:tc>
      </w:tr>
    </w:tbl>
    <w:p w:rsidR="004C3859" w:rsidRDefault="004C3859" w:rsidP="004C3859">
      <w:r>
        <w:t>2.Czynniki lokalizacji przemysłu.</w:t>
      </w:r>
    </w:p>
    <w:p w:rsidR="004C3859" w:rsidRDefault="004C3859" w:rsidP="004C3859">
      <w:pPr>
        <w:spacing w:line="360" w:lineRule="auto"/>
        <w:rPr>
          <w:noProof/>
          <w:lang w:eastAsia="pl-PL"/>
        </w:rPr>
      </w:pPr>
    </w:p>
    <w:p w:rsidR="004C3859" w:rsidRDefault="004C3859" w:rsidP="004C3859">
      <w:pPr>
        <w:spacing w:line="360" w:lineRule="auto"/>
        <w:rPr>
          <w:b/>
          <w:color w:val="00B050"/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44065F93" wp14:editId="438D56FB">
            <wp:extent cx="4535424" cy="4535424"/>
            <wp:effectExtent l="0" t="0" r="0" b="0"/>
            <wp:docPr id="1" name="Obraz 1" descr="Na ilustracji schemat. W środku niebieskie koło z napisem lokalizacja od niego osiem strzałek na zewnątrz. Dookoła ciemniejszym kolorem niebieskim osiem czynników: prawo, środowisko, przestrzeń, gospodarka, ludność, polityka, zaawansowanie technologiczne, kultura. Strzałki między czynnikami oraz strzałki w stronę centralnego koł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ilustracji schemat. W środku niebieskie koło z napisem lokalizacja od niego osiem strzałek na zewnątrz. Dookoła ciemniejszym kolorem niebieskim osiem czynników: prawo, środowisko, przestrzeń, gospodarka, ludność, polityka, zaawansowanie technologiczne, kultura. Strzałki między czynnikami oraz strzałki w stronę centralnego koł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05" cy="45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59" w:rsidRDefault="004C3859" w:rsidP="004C3859">
      <w:pPr>
        <w:spacing w:line="360" w:lineRule="auto"/>
        <w:rPr>
          <w:b/>
          <w:color w:val="00B050"/>
          <w:sz w:val="26"/>
          <w:szCs w:val="26"/>
        </w:rPr>
      </w:pPr>
    </w:p>
    <w:p w:rsidR="004C3859" w:rsidRPr="004B1817" w:rsidRDefault="004C3859" w:rsidP="004C3859">
      <w:pPr>
        <w:pStyle w:val="Akapitzlist"/>
        <w:numPr>
          <w:ilvl w:val="0"/>
          <w:numId w:val="4"/>
        </w:numPr>
        <w:spacing w:line="360" w:lineRule="auto"/>
        <w:rPr>
          <w:b/>
          <w:color w:val="00B050"/>
          <w:sz w:val="26"/>
          <w:szCs w:val="26"/>
        </w:rPr>
      </w:pPr>
      <w:proofErr w:type="spellStart"/>
      <w:r w:rsidRPr="004B1817">
        <w:rPr>
          <w:b/>
          <w:color w:val="00B050"/>
          <w:sz w:val="26"/>
          <w:szCs w:val="26"/>
        </w:rPr>
        <w:t>Zakład</w:t>
      </w:r>
      <w:proofErr w:type="spellEnd"/>
      <w:r w:rsidRPr="004B1817">
        <w:rPr>
          <w:b/>
          <w:color w:val="00B050"/>
          <w:sz w:val="26"/>
          <w:szCs w:val="26"/>
        </w:rPr>
        <w:t xml:space="preserve"> </w:t>
      </w:r>
      <w:proofErr w:type="spellStart"/>
      <w:r w:rsidRPr="004B1817">
        <w:rPr>
          <w:b/>
          <w:color w:val="00B050"/>
          <w:sz w:val="26"/>
          <w:szCs w:val="26"/>
        </w:rPr>
        <w:t>farmaceutyczny</w:t>
      </w:r>
      <w:proofErr w:type="spellEnd"/>
      <w:r>
        <w:rPr>
          <w:b/>
          <w:color w:val="00B050"/>
          <w:sz w:val="26"/>
          <w:szCs w:val="26"/>
        </w:rPr>
        <w:t xml:space="preserve"> – </w:t>
      </w:r>
      <w:proofErr w:type="spellStart"/>
      <w:r>
        <w:rPr>
          <w:b/>
          <w:color w:val="00B050"/>
          <w:sz w:val="26"/>
          <w:szCs w:val="26"/>
        </w:rPr>
        <w:t>lokalizacja</w:t>
      </w:r>
      <w:proofErr w:type="spellEnd"/>
      <w:r>
        <w:rPr>
          <w:b/>
          <w:color w:val="00B050"/>
          <w:sz w:val="26"/>
          <w:szCs w:val="26"/>
        </w:rPr>
        <w:t xml:space="preserve"> </w:t>
      </w:r>
    </w:p>
    <w:p w:rsidR="004C3859" w:rsidRPr="004B1817" w:rsidRDefault="004C3859" w:rsidP="004C3859">
      <w:pPr>
        <w:spacing w:after="120" w:line="360" w:lineRule="auto"/>
        <w:rPr>
          <w:sz w:val="20"/>
          <w:szCs w:val="20"/>
        </w:rPr>
      </w:pPr>
      <w:r w:rsidRPr="004B1817">
        <w:rPr>
          <w:sz w:val="20"/>
          <w:szCs w:val="20"/>
        </w:rPr>
        <w:t>Pewien koncern planuje budowę zakładu farmaceutycznego. Jesteście w zespole przygotowującym biznesplan tej inwestycji. Na podstawie podręcznika, atlasu geograficznego i własnych wiadomości wykonajcie polecenia.</w:t>
      </w:r>
    </w:p>
    <w:p w:rsidR="004C3859" w:rsidRPr="004B1817" w:rsidRDefault="004C3859" w:rsidP="004C3859">
      <w:pPr>
        <w:tabs>
          <w:tab w:val="left" w:pos="142"/>
        </w:tabs>
        <w:spacing w:line="360" w:lineRule="auto"/>
        <w:ind w:left="284" w:hanging="142"/>
        <w:rPr>
          <w:sz w:val="20"/>
          <w:szCs w:val="20"/>
        </w:rPr>
      </w:pPr>
      <w:r w:rsidRPr="004B1817">
        <w:rPr>
          <w:sz w:val="20"/>
          <w:szCs w:val="20"/>
        </w:rPr>
        <w:t>1. Wymieńcie czynniki przyrodnicze, które należy uwzględnić przy wyborze lokalizacji zakładu farmaceutycznego.</w:t>
      </w:r>
    </w:p>
    <w:p w:rsidR="004C3859" w:rsidRDefault="004C3859" w:rsidP="004C3859">
      <w:pPr>
        <w:tabs>
          <w:tab w:val="left" w:pos="142"/>
        </w:tabs>
        <w:spacing w:line="360" w:lineRule="auto"/>
        <w:ind w:left="284" w:hanging="142"/>
        <w:rPr>
          <w:sz w:val="20"/>
          <w:szCs w:val="20"/>
        </w:rPr>
      </w:pPr>
      <w:r w:rsidRPr="004B1817">
        <w:rPr>
          <w:sz w:val="20"/>
          <w:szCs w:val="20"/>
        </w:rPr>
        <w:t xml:space="preserve">2. Podajcie czynniki </w:t>
      </w:r>
      <w:proofErr w:type="spellStart"/>
      <w:r w:rsidRPr="004B1817">
        <w:rPr>
          <w:sz w:val="20"/>
          <w:szCs w:val="20"/>
        </w:rPr>
        <w:t>pozaprzyrodnicze</w:t>
      </w:r>
      <w:proofErr w:type="spellEnd"/>
      <w:r w:rsidRPr="004B1817">
        <w:rPr>
          <w:sz w:val="20"/>
          <w:szCs w:val="20"/>
        </w:rPr>
        <w:t>, które należy uwzględnić przy wyborze lokalizacji tego typu zakładu.</w:t>
      </w:r>
    </w:p>
    <w:p w:rsidR="004C3859" w:rsidRDefault="004C3859" w:rsidP="004C3859">
      <w:pPr>
        <w:tabs>
          <w:tab w:val="left" w:pos="142"/>
        </w:tabs>
        <w:spacing w:line="360" w:lineRule="auto"/>
        <w:ind w:left="284" w:hanging="142"/>
      </w:pPr>
      <w:r>
        <w:t xml:space="preserve"> 4 . Uzupełnij schemat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C3859" w:rsidRPr="004B1817" w:rsidTr="00D90EB8">
        <w:tc>
          <w:tcPr>
            <w:tcW w:w="9212" w:type="dxa"/>
          </w:tcPr>
          <w:p w:rsidR="004C3859" w:rsidRPr="004B1817" w:rsidRDefault="004C3859" w:rsidP="00D90EB8">
            <w:pPr>
              <w:tabs>
                <w:tab w:val="left" w:pos="142"/>
              </w:tabs>
              <w:spacing w:line="360" w:lineRule="auto"/>
              <w:rPr>
                <w:sz w:val="20"/>
                <w:szCs w:val="20"/>
              </w:rPr>
            </w:pPr>
            <w:r>
              <w:t xml:space="preserve">                                                          </w:t>
            </w:r>
            <w:r w:rsidRPr="004B1817">
              <w:t xml:space="preserve">Skutki rozwoju przemysłu </w:t>
            </w:r>
          </w:p>
        </w:tc>
      </w:tr>
    </w:tbl>
    <w:p w:rsidR="004C3859" w:rsidRPr="00AA602D" w:rsidRDefault="004C3859" w:rsidP="004C3859">
      <w:pPr>
        <w:spacing w:line="360" w:lineRule="auto"/>
        <w:rPr>
          <w:b/>
          <w:i/>
          <w:color w:val="00B050"/>
        </w:rPr>
      </w:pPr>
      <w:r>
        <w:rPr>
          <w:b/>
          <w:i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A717" wp14:editId="046CD0E9">
                <wp:simplePos x="0" y="0"/>
                <wp:positionH relativeFrom="column">
                  <wp:posOffset>920750</wp:posOffset>
                </wp:positionH>
                <wp:positionV relativeFrom="paragraph">
                  <wp:posOffset>74498</wp:posOffset>
                </wp:positionV>
                <wp:extent cx="687627" cy="701650"/>
                <wp:effectExtent l="38100" t="0" r="17780" b="609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627" cy="70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10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72.5pt;margin-top:5.85pt;width:54.15pt;height:5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b/>
          <w:i/>
          <w:noProof/>
          <w:color w:val="00B05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72CEC" wp14:editId="0BA32F02">
                <wp:simplePos x="0" y="0"/>
                <wp:positionH relativeFrom="column">
                  <wp:posOffset>4183659</wp:posOffset>
                </wp:positionH>
                <wp:positionV relativeFrom="paragraph">
                  <wp:posOffset>161671</wp:posOffset>
                </wp:positionV>
                <wp:extent cx="921715" cy="680314"/>
                <wp:effectExtent l="0" t="0" r="50165" b="6286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680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DF8DC" id="Łącznik prosty ze strzałką 3" o:spid="_x0000_s1026" type="#_x0000_t32" style="position:absolute;margin-left:329.4pt;margin-top:12.75pt;width:72.6pt;height:5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</w:p>
    <w:p w:rsidR="004C3859" w:rsidRDefault="004C3859" w:rsidP="004C3859"/>
    <w:p w:rsidR="004C3859" w:rsidRDefault="004C3859" w:rsidP="004C38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F07F7" wp14:editId="08F156F7">
                <wp:simplePos x="0" y="0"/>
                <wp:positionH relativeFrom="column">
                  <wp:posOffset>319404</wp:posOffset>
                </wp:positionH>
                <wp:positionV relativeFrom="paragraph">
                  <wp:posOffset>173990</wp:posOffset>
                </wp:positionV>
                <wp:extent cx="1019175" cy="282575"/>
                <wp:effectExtent l="0" t="0" r="28575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59" w:rsidRDefault="004C3859" w:rsidP="004C3859">
                            <w:r>
                              <w:t>POZYTYWNE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F07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15pt;margin-top:13.7pt;width:80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">
                <v:textbox>
                  <w:txbxContent>
                    <w:p w:rsidR="004C3859" w:rsidRDefault="004C3859" w:rsidP="004C3859">
                      <w:r>
                        <w:t>POZYTYWNE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1F91B" wp14:editId="39DE3D34">
                <wp:simplePos x="0" y="0"/>
                <wp:positionH relativeFrom="column">
                  <wp:posOffset>4263542</wp:posOffset>
                </wp:positionH>
                <wp:positionV relativeFrom="paragraph">
                  <wp:posOffset>175565</wp:posOffset>
                </wp:positionV>
                <wp:extent cx="1038758" cy="292608"/>
                <wp:effectExtent l="0" t="0" r="28575" b="1270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758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59" w:rsidRDefault="004C3859" w:rsidP="004C3859">
                            <w:r>
                              <w:t>NEGATYWNE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F91B" id="_x0000_s1027" type="#_x0000_t202" style="position:absolute;margin-left:335.7pt;margin-top:13.8pt;width:81.8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">
                <v:textbox>
                  <w:txbxContent>
                    <w:p w:rsidR="004C3859" w:rsidRDefault="004C3859" w:rsidP="004C3859">
                      <w:r>
                        <w:t>NEGATYWNE</w:t>
                      </w:r>
                    </w:p>
                  </w:txbxContent>
                </v:textbox>
              </v:shape>
            </w:pict>
          </mc:Fallback>
        </mc:AlternateContent>
      </w:r>
    </w:p>
    <w:p w:rsidR="004C3859" w:rsidRPr="00332BAD" w:rsidRDefault="004C3859" w:rsidP="004C3859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EB6CE" wp14:editId="0417B82F">
                <wp:simplePos x="0" y="0"/>
                <wp:positionH relativeFrom="column">
                  <wp:posOffset>3845560</wp:posOffset>
                </wp:positionH>
                <wp:positionV relativeFrom="paragraph">
                  <wp:posOffset>168275</wp:posOffset>
                </wp:positionV>
                <wp:extent cx="1762760" cy="103886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038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30CDB" id="Prostokąt 5" o:spid="_x0000_s1026" style="position:absolute;margin-left:302.8pt;margin-top:13.25pt;width:138.8pt;height:8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" fillcolor="#4472c4 [3204]" strokecolor="#1f3763 [1604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19128" wp14:editId="602A7A34">
                <wp:simplePos x="0" y="0"/>
                <wp:positionH relativeFrom="column">
                  <wp:posOffset>-44221</wp:posOffset>
                </wp:positionH>
                <wp:positionV relativeFrom="paragraph">
                  <wp:posOffset>135178</wp:posOffset>
                </wp:positionV>
                <wp:extent cx="1762963" cy="1039368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1039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10B0E" id="Prostokąt 4" o:spid="_x0000_s1026" style="position:absolute;margin-left:-3.5pt;margin-top:10.65pt;width:138.8pt;height:8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" fillcolor="#4472c4 [3204]" strokecolor="#1f3763 [1604]" strokeweight="1pt"/>
            </w:pict>
          </mc:Fallback>
        </mc:AlternateContent>
      </w:r>
    </w:p>
    <w:p w:rsidR="00430F49" w:rsidRDefault="00430F49" w:rsidP="00430F49"/>
    <w:p w:rsidR="00430F49" w:rsidRDefault="00430F49" w:rsidP="00430F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Religia</w:t>
      </w:r>
    </w:p>
    <w:p w:rsidR="00430F49" w:rsidRDefault="00430F49" w:rsidP="00430F49"/>
    <w:p w:rsidR="00430F49" w:rsidRDefault="00430F49" w:rsidP="00430F49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PRACA : 24-27 marca 2020</w:t>
      </w:r>
    </w:p>
    <w:p w:rsidR="00430F49" w:rsidRDefault="00430F49" w:rsidP="00430F49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PRACE WYSYŁAMY DO SWOJEJ KATECHETKI  LUB  KATECHETY na adres: </w:t>
      </w:r>
      <w:r>
        <w:rPr>
          <w:b/>
          <w:sz w:val="24"/>
          <w:szCs w:val="24"/>
        </w:rPr>
        <w:t>religiapolecam@gmail.com</w:t>
      </w:r>
    </w:p>
    <w:p w:rsidR="00430F49" w:rsidRDefault="00430F49" w:rsidP="00430F49"/>
    <w:p w:rsidR="00430F49" w:rsidRDefault="00430F49" w:rsidP="00430F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Dla klasy 1 </w:t>
      </w:r>
    </w:p>
    <w:p w:rsidR="00430F49" w:rsidRDefault="00430F49" w:rsidP="00430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MODLITWA</w:t>
      </w:r>
    </w:p>
    <w:p w:rsidR="00430F49" w:rsidRDefault="00430F49" w:rsidP="00430F49">
      <w:r>
        <w:t xml:space="preserve">Korzystając z podlinkowanych materiałów </w:t>
      </w:r>
      <w:hyperlink r:id="rId9" w:history="1">
        <w:r>
          <w:rPr>
            <w:rStyle w:val="Hipercze"/>
          </w:rPr>
          <w:t>https://www.youtube.com/watch?v=7cFF11leMoQ</w:t>
        </w:r>
      </w:hyperlink>
      <w:r>
        <w:t xml:space="preserve"> proszę Was o udzielenie odpowiedzi na pytania:</w:t>
      </w:r>
    </w:p>
    <w:p w:rsidR="00430F49" w:rsidRDefault="00430F49" w:rsidP="00430F49">
      <w:pPr>
        <w:pStyle w:val="Akapitzlist"/>
        <w:numPr>
          <w:ilvl w:val="0"/>
          <w:numId w:val="5"/>
        </w:numPr>
      </w:pPr>
      <w:proofErr w:type="spellStart"/>
      <w:r>
        <w:t>Jakie</w:t>
      </w:r>
      <w:proofErr w:type="spellEnd"/>
      <w:r>
        <w:t xml:space="preserve"> </w:t>
      </w:r>
      <w:proofErr w:type="spellStart"/>
      <w:r>
        <w:t>wskazania</w:t>
      </w:r>
      <w:proofErr w:type="spellEnd"/>
      <w:r>
        <w:t xml:space="preserve"> </w:t>
      </w:r>
      <w:proofErr w:type="spellStart"/>
      <w:r>
        <w:t>dał</w:t>
      </w:r>
      <w:proofErr w:type="spellEnd"/>
      <w:r>
        <w:t xml:space="preserve"> </w:t>
      </w:r>
      <w:proofErr w:type="spellStart"/>
      <w:r>
        <w:t>Jezus</w:t>
      </w:r>
      <w:proofErr w:type="spellEnd"/>
      <w:r>
        <w:t xml:space="preserve">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uczniom</w:t>
      </w:r>
      <w:proofErr w:type="spellEnd"/>
      <w:r>
        <w:t>?</w:t>
      </w:r>
    </w:p>
    <w:p w:rsidR="00430F49" w:rsidRDefault="00430F49" w:rsidP="00430F49">
      <w:pPr>
        <w:pStyle w:val="Akapitzlist"/>
        <w:numPr>
          <w:ilvl w:val="0"/>
          <w:numId w:val="5"/>
        </w:numPr>
      </w:pPr>
      <w:r>
        <w:t xml:space="preserve">O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pamiętać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modlitwy</w:t>
      </w:r>
      <w:proofErr w:type="spellEnd"/>
      <w:r>
        <w:t>? (</w:t>
      </w:r>
      <w:proofErr w:type="spellStart"/>
      <w:r>
        <w:t>postawy</w:t>
      </w:r>
      <w:proofErr w:type="spellEnd"/>
      <w:r>
        <w:t xml:space="preserve"> </w:t>
      </w:r>
      <w:proofErr w:type="spellStart"/>
      <w:r>
        <w:t>serca</w:t>
      </w:r>
      <w:proofErr w:type="spellEnd"/>
      <w:r>
        <w:t>)</w:t>
      </w:r>
    </w:p>
    <w:p w:rsidR="00430F49" w:rsidRDefault="00430F49" w:rsidP="00430F49">
      <w:pPr>
        <w:pStyle w:val="Akapitzlist"/>
        <w:numPr>
          <w:ilvl w:val="0"/>
          <w:numId w:val="5"/>
        </w:numPr>
      </w:pPr>
      <w:proofErr w:type="spellStart"/>
      <w:r>
        <w:t>Jakie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 </w:t>
      </w:r>
      <w:proofErr w:type="spellStart"/>
      <w:r>
        <w:t>najczęściej</w:t>
      </w:r>
      <w:proofErr w:type="spellEnd"/>
      <w:r>
        <w:t xml:space="preserve"> </w:t>
      </w:r>
      <w:proofErr w:type="spellStart"/>
      <w:r>
        <w:t>popełniamy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modlitwy</w:t>
      </w:r>
      <w:proofErr w:type="spellEnd"/>
      <w:r>
        <w:t>?</w:t>
      </w:r>
    </w:p>
    <w:p w:rsidR="00430F49" w:rsidRDefault="00430F49" w:rsidP="00430F49"/>
    <w:p w:rsidR="0018518E" w:rsidRPr="0018518E" w:rsidRDefault="0018518E" w:rsidP="00DF3752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DF3752" w:rsidRPr="00DF3752" w:rsidRDefault="00DF3752" w:rsidP="00E8504B">
      <w:pPr>
        <w:rPr>
          <w:b/>
          <w:bCs/>
          <w:sz w:val="28"/>
          <w:szCs w:val="28"/>
        </w:rPr>
      </w:pPr>
    </w:p>
    <w:p w:rsidR="00E8504B" w:rsidRDefault="00E8504B">
      <w:pPr>
        <w:rPr>
          <w:b/>
          <w:bCs/>
          <w:sz w:val="28"/>
          <w:szCs w:val="28"/>
        </w:rPr>
      </w:pPr>
    </w:p>
    <w:p w:rsidR="00E8504B" w:rsidRPr="00E8504B" w:rsidRDefault="00E8504B">
      <w:pPr>
        <w:rPr>
          <w:b/>
          <w:bCs/>
          <w:sz w:val="28"/>
          <w:szCs w:val="28"/>
        </w:rPr>
      </w:pPr>
    </w:p>
    <w:sectPr w:rsidR="00E8504B" w:rsidRPr="00E8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FC" w:rsidRDefault="00187FFC" w:rsidP="00430F49">
      <w:pPr>
        <w:spacing w:after="0" w:line="240" w:lineRule="auto"/>
      </w:pPr>
      <w:r>
        <w:separator/>
      </w:r>
    </w:p>
  </w:endnote>
  <w:endnote w:type="continuationSeparator" w:id="0">
    <w:p w:rsidR="00187FFC" w:rsidRDefault="00187FFC" w:rsidP="0043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FC" w:rsidRDefault="00187FFC" w:rsidP="00430F49">
      <w:pPr>
        <w:spacing w:after="0" w:line="240" w:lineRule="auto"/>
      </w:pPr>
      <w:r>
        <w:separator/>
      </w:r>
    </w:p>
  </w:footnote>
  <w:footnote w:type="continuationSeparator" w:id="0">
    <w:p w:rsidR="00187FFC" w:rsidRDefault="00187FFC" w:rsidP="0043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0"/>
    <w:rsid w:val="00053916"/>
    <w:rsid w:val="00071984"/>
    <w:rsid w:val="000E0910"/>
    <w:rsid w:val="0018518E"/>
    <w:rsid w:val="00185B0F"/>
    <w:rsid w:val="00187FFC"/>
    <w:rsid w:val="00195A37"/>
    <w:rsid w:val="001B3950"/>
    <w:rsid w:val="00307901"/>
    <w:rsid w:val="003864FD"/>
    <w:rsid w:val="003E0238"/>
    <w:rsid w:val="00425833"/>
    <w:rsid w:val="00430F49"/>
    <w:rsid w:val="00456A83"/>
    <w:rsid w:val="004C3859"/>
    <w:rsid w:val="0051316A"/>
    <w:rsid w:val="005F274D"/>
    <w:rsid w:val="00672733"/>
    <w:rsid w:val="00685DF8"/>
    <w:rsid w:val="00697EAB"/>
    <w:rsid w:val="006D3C49"/>
    <w:rsid w:val="008369CF"/>
    <w:rsid w:val="00894690"/>
    <w:rsid w:val="0090537E"/>
    <w:rsid w:val="00A71323"/>
    <w:rsid w:val="00B16310"/>
    <w:rsid w:val="00BE25BD"/>
    <w:rsid w:val="00C40D5F"/>
    <w:rsid w:val="00CF15B9"/>
    <w:rsid w:val="00DB68DB"/>
    <w:rsid w:val="00DF3752"/>
    <w:rsid w:val="00E175B4"/>
    <w:rsid w:val="00E8504B"/>
    <w:rsid w:val="00E8684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943C2-88C9-474E-910E-D2450FF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37E"/>
    <w:rPr>
      <w:color w:val="0563C1" w:themeColor="hyperlink"/>
      <w:u w:val="single"/>
    </w:rPr>
  </w:style>
  <w:style w:type="paragraph" w:customStyle="1" w:styleId="Standard">
    <w:name w:val="Standard"/>
    <w:rsid w:val="00195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69CF"/>
    <w:pPr>
      <w:spacing w:after="200" w:line="276" w:lineRule="auto"/>
      <w:ind w:left="720"/>
      <w:contextualSpacing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30790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90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C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49"/>
  </w:style>
  <w:style w:type="paragraph" w:styleId="Stopka">
    <w:name w:val="footer"/>
    <w:basedOn w:val="Normalny"/>
    <w:link w:val="StopkaZnak"/>
    <w:uiPriority w:val="99"/>
    <w:unhideWhenUsed/>
    <w:rsid w:val="0043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ezi.com/ujas5m5uwv5u/rewolucja-przemysow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cFF11leM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46</cp:revision>
  <dcterms:created xsi:type="dcterms:W3CDTF">2020-03-16T09:43:00Z</dcterms:created>
  <dcterms:modified xsi:type="dcterms:W3CDTF">2020-03-25T20:03:00Z</dcterms:modified>
</cp:coreProperties>
</file>